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BF0B" w14:textId="3FEDE421" w:rsidR="00B91C2B" w:rsidRPr="00CF6C13" w:rsidRDefault="001D076C" w:rsidP="00B91C2B">
      <w:pPr>
        <w:rPr>
          <w:sz w:val="32"/>
          <w:szCs w:val="32"/>
        </w:rPr>
      </w:pPr>
      <w:r>
        <w:rPr>
          <w:sz w:val="32"/>
          <w:szCs w:val="32"/>
        </w:rPr>
        <w:t>Besiktningsrapport, Gallåkersvägen 11</w:t>
      </w:r>
    </w:p>
    <w:p w14:paraId="5A02ED1A" w14:textId="77777777" w:rsidR="009A5451" w:rsidRDefault="009A5451"/>
    <w:p w14:paraId="1492BCC8" w14:textId="23247BA2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5DA41D84" w14:textId="77131846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1D076C">
        <w:t xml:space="preserve"> </w:t>
      </w:r>
    </w:p>
    <w:p w14:paraId="5B457A65" w14:textId="32971D0F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1D076C">
        <w:t xml:space="preserve"> </w:t>
      </w:r>
    </w:p>
    <w:p w14:paraId="14292B0D" w14:textId="6A428404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1D076C">
        <w:t xml:space="preserve"> </w:t>
      </w:r>
    </w:p>
    <w:p w14:paraId="489A782E" w14:textId="14CF76CE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1D076C">
        <w:t xml:space="preserve"> </w:t>
      </w:r>
    </w:p>
    <w:p w14:paraId="29CA61CA" w14:textId="760D7F25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1D076C">
        <w:t xml:space="preserve"> </w:t>
      </w:r>
    </w:p>
    <w:p w14:paraId="29A601F4" w14:textId="7ED3A520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1D076C">
        <w:t xml:space="preserve"> </w:t>
      </w:r>
    </w:p>
    <w:p w14:paraId="493A71F4" w14:textId="1872B20A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1D076C">
        <w:t xml:space="preserve"> </w:t>
      </w:r>
    </w:p>
    <w:p w14:paraId="59FFDC5C" w14:textId="0324F564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</w:p>
    <w:p w14:paraId="754BFC0F" w14:textId="4B6EFFBF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  <w:r w:rsidR="001D076C">
        <w:t xml:space="preserve"> </w:t>
      </w:r>
    </w:p>
    <w:p w14:paraId="75F83AEF" w14:textId="2584C0B9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7B6115E7" w14:textId="3BE6A2F1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1D076C">
        <w:t xml:space="preserve"> </w:t>
      </w:r>
    </w:p>
    <w:p w14:paraId="42E66CDB" w14:textId="6A0EB7BA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2DF1B94C" w14:textId="6D4D05D8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1D076C">
        <w:t xml:space="preserve"> </w:t>
      </w:r>
    </w:p>
    <w:p w14:paraId="170A9C69" w14:textId="586C8003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1D076C">
        <w:t xml:space="preserve"> </w:t>
      </w:r>
    </w:p>
    <w:p w14:paraId="127DC3A7" w14:textId="34EDD38A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1D076C">
        <w:t xml:space="preserve"> </w:t>
      </w:r>
    </w:p>
    <w:p w14:paraId="439DA332" w14:textId="13306DD1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1D076C">
        <w:t xml:space="preserve"> </w:t>
      </w:r>
    </w:p>
    <w:p w14:paraId="7DA723E1" w14:textId="43FDA098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1D076C">
        <w:t xml:space="preserve"> </w:t>
      </w:r>
    </w:p>
    <w:p w14:paraId="5D71DA38" w14:textId="77B0A0E7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1D076C">
        <w:t xml:space="preserve"> </w:t>
      </w:r>
    </w:p>
    <w:p w14:paraId="06D9E71E" w14:textId="22FA4342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</w:p>
    <w:p w14:paraId="6D7A7273" w14:textId="0619AA8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707FEA0E" w14:textId="65F35F7D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1D076C">
        <w:t xml:space="preserve"> </w:t>
      </w:r>
    </w:p>
    <w:p w14:paraId="665A223F" w14:textId="50C66D2E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1D076C">
        <w:t xml:space="preserve"> </w:t>
      </w:r>
    </w:p>
    <w:p w14:paraId="05D4BC71" w14:textId="5923A4C4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1D076C">
        <w:t xml:space="preserve"> </w:t>
      </w:r>
    </w:p>
    <w:p w14:paraId="21525EAC" w14:textId="040B4624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5C1A0CBF" w14:textId="3ACB9A66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1D076C">
        <w:t xml:space="preserve"> </w:t>
      </w:r>
    </w:p>
    <w:p w14:paraId="297E895F" w14:textId="68EF69B3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</w:p>
    <w:p w14:paraId="5A8DC419" w14:textId="1E135ECB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1D076C">
        <w:t xml:space="preserve"> </w:t>
      </w:r>
    </w:p>
    <w:p w14:paraId="7FE2BF3D" w14:textId="742CAB43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1D076C">
        <w:t xml:space="preserve"> </w:t>
      </w:r>
    </w:p>
    <w:p w14:paraId="646F82A9" w14:textId="2491911B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509C09C9" w14:textId="406D86F6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4A936468" w14:textId="241AFB86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1D076C">
        <w:t xml:space="preserve"> </w:t>
      </w:r>
    </w:p>
    <w:p w14:paraId="19665386" w14:textId="41414F80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1D076C">
        <w:t xml:space="preserve"> </w:t>
      </w:r>
    </w:p>
    <w:p w14:paraId="087DBB5F" w14:textId="647C642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  <w:r w:rsidR="00DF50C2">
        <w:t xml:space="preserve"> </w:t>
      </w:r>
    </w:p>
    <w:p w14:paraId="4037F581" w14:textId="405341D2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DF50C2">
        <w:t xml:space="preserve"> </w:t>
      </w:r>
    </w:p>
    <w:p w14:paraId="064213D8" w14:textId="6E18FE89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DF50C2">
        <w:t xml:space="preserve"> </w:t>
      </w:r>
    </w:p>
    <w:p w14:paraId="731BD375" w14:textId="23D0D814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  <w:r w:rsidR="00DF50C2">
        <w:t xml:space="preserve"> </w:t>
      </w:r>
    </w:p>
    <w:p w14:paraId="16BBC4C0" w14:textId="0192898A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3FA60340" w14:textId="10D63573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41517FA0" w14:textId="6E944849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170CDE63" w14:textId="49C0FDCE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47988983" w14:textId="320E9129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7123368A" w14:textId="65E2E906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</w:p>
    <w:p w14:paraId="504ACD91" w14:textId="09ED66E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2AE5D8CA" w14:textId="30A3352E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C602462" w14:textId="38B57B0E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09211CE1" w14:textId="55F1AA24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3AAC6FBA" w14:textId="492C413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392C50AE" w14:textId="779FFA10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3F3C9796" w14:textId="623E505B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  <w:r w:rsidR="000F1C2A">
        <w:rPr>
          <w:sz w:val="28"/>
          <w:szCs w:val="28"/>
        </w:rPr>
        <w:t xml:space="preserve"> 1, 2, 3 Vid Gallåkersvägen</w:t>
      </w:r>
    </w:p>
    <w:p w14:paraId="6CAAD5F5" w14:textId="2060E8CC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Stående träpaneler</w:t>
      </w:r>
      <w:r w:rsidR="000F1C2A">
        <w:t xml:space="preserve"> -</w:t>
      </w:r>
      <w:r>
        <w:t xml:space="preserve"> </w:t>
      </w:r>
      <w:r w:rsidR="000F1C2A">
        <w:t>5 (delvis bytta 2024)</w:t>
      </w:r>
    </w:p>
    <w:p w14:paraId="35B28897" w14:textId="78268641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Takpannor</w:t>
      </w:r>
      <w:r w:rsidR="000F1C2A">
        <w:t xml:space="preserve"> -</w:t>
      </w:r>
      <w:r>
        <w:t xml:space="preserve"> </w:t>
      </w:r>
      <w:r w:rsidR="000F1C2A">
        <w:t>4</w:t>
      </w:r>
    </w:p>
    <w:p w14:paraId="5A1EA89B" w14:textId="0FB90FFF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  <w:r w:rsidR="000F1C2A">
        <w:t xml:space="preserve"> - 5</w:t>
      </w:r>
    </w:p>
    <w:p w14:paraId="09249F85" w14:textId="7E13AF72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Tegel</w:t>
      </w:r>
      <w:r w:rsidR="000F1C2A">
        <w:t xml:space="preserve"> -</w:t>
      </w:r>
      <w:r>
        <w:t xml:space="preserve"> </w:t>
      </w:r>
      <w:r w:rsidR="000F1C2A">
        <w:t>5</w:t>
      </w:r>
    </w:p>
    <w:p w14:paraId="2E22A5FF" w14:textId="005F239A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  <w:r w:rsidR="000F1C2A">
        <w:t xml:space="preserve"> - 3 (röta mot Gallåkersvägen)</w:t>
      </w:r>
    </w:p>
    <w:p w14:paraId="44C76CE6" w14:textId="2E77303C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7AE256F3" w14:textId="6A0D73F8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  <w:r w:rsidR="000F1C2A">
        <w:t xml:space="preserve"> - 3 (rostangrepp hängbyglar)</w:t>
      </w:r>
    </w:p>
    <w:p w14:paraId="3D2FECC6" w14:textId="697D5666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  <w:r w:rsidR="000F1C2A">
        <w:t xml:space="preserve"> - 4 (rengöres</w:t>
      </w:r>
    </w:p>
    <w:p w14:paraId="60220F3B" w14:textId="267F2170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40EDF776" w14:textId="6CBB494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0DE727AA" w14:textId="6851DD7A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2907899" w14:textId="2B77A330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8E0D24F" w14:textId="20045F1D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FF798D4" w14:textId="5E32DB4C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4554BB63" w14:textId="4E793ADA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44301894" w14:textId="442748A9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4707CB73" w14:textId="4FE97C35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053EFD3" w14:textId="77777777" w:rsidR="00CF6C13" w:rsidRDefault="00CF6C13" w:rsidP="00CF6C13">
      <w:pPr>
        <w:pStyle w:val="Liststycke"/>
        <w:jc w:val="both"/>
      </w:pPr>
    </w:p>
    <w:p w14:paraId="052E7594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51"/>
    <w:rsid w:val="000A39FF"/>
    <w:rsid w:val="000F1C2A"/>
    <w:rsid w:val="001D076C"/>
    <w:rsid w:val="001E0CF5"/>
    <w:rsid w:val="001E678B"/>
    <w:rsid w:val="002553F6"/>
    <w:rsid w:val="00267796"/>
    <w:rsid w:val="002805AE"/>
    <w:rsid w:val="00305CB8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C5FD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DF50C2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8635"/>
  <w15:chartTrackingRefBased/>
  <w15:docId w15:val="{F59D5AFA-CBE5-4998-A4FD-ED08D11C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3</cp:revision>
  <cp:lastPrinted>2025-08-27T17:29:00Z</cp:lastPrinted>
  <dcterms:created xsi:type="dcterms:W3CDTF">2025-09-05T09:35:00Z</dcterms:created>
  <dcterms:modified xsi:type="dcterms:W3CDTF">2025-09-06T03:01:00Z</dcterms:modified>
</cp:coreProperties>
</file>