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C32E0" w14:textId="0E93E32C" w:rsidR="009F0232" w:rsidRPr="00960D2F" w:rsidRDefault="009B47EA" w:rsidP="005E7739">
      <w:pPr>
        <w:pStyle w:val="Rubrik"/>
        <w:spacing w:after="0"/>
        <w:ind w:right="-709"/>
        <w:rPr>
          <w:sz w:val="32"/>
          <w:szCs w:val="32"/>
        </w:rPr>
      </w:pPr>
      <w:r>
        <w:rPr>
          <w:sz w:val="48"/>
          <w:szCs w:val="48"/>
        </w:rPr>
        <w:t>Månad</w:t>
      </w:r>
      <w:r w:rsidR="00434AAA">
        <w:rPr>
          <w:sz w:val="48"/>
          <w:szCs w:val="48"/>
        </w:rPr>
        <w:t>s</w:t>
      </w:r>
      <w:r>
        <w:rPr>
          <w:sz w:val="48"/>
          <w:szCs w:val="48"/>
        </w:rPr>
        <w:t>info från BRF Skogsbrynet</w:t>
      </w:r>
      <w:r w:rsidR="005E7739">
        <w:rPr>
          <w:sz w:val="48"/>
          <w:szCs w:val="48"/>
        </w:rPr>
        <w:t xml:space="preserve"> </w:t>
      </w:r>
      <w:r w:rsidR="00434AAA">
        <w:rPr>
          <w:sz w:val="48"/>
          <w:szCs w:val="48"/>
        </w:rPr>
        <w:t>januari 2025</w:t>
      </w:r>
    </w:p>
    <w:p w14:paraId="7CECA2D6" w14:textId="1ED703C2" w:rsidR="00501FC1" w:rsidRDefault="00501FC1" w:rsidP="00907A98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ab/>
      </w:r>
    </w:p>
    <w:p w14:paraId="2C16AD07" w14:textId="22FC4891" w:rsidR="00C402EF" w:rsidRPr="00C402EF" w:rsidRDefault="00C402EF" w:rsidP="00806B6A">
      <w:pPr>
        <w:pStyle w:val="m7860842238323529907msolistparagraph"/>
        <w:numPr>
          <w:ilvl w:val="1"/>
          <w:numId w:val="19"/>
        </w:numPr>
        <w:shd w:val="clear" w:color="auto" w:fill="FFFFFF"/>
        <w:spacing w:before="0" w:beforeAutospacing="0" w:after="200" w:afterAutospacing="0" w:line="253" w:lineRule="atLeast"/>
        <w:ind w:left="1134"/>
        <w:rPr>
          <w:rFonts w:asciiTheme="minorHAnsi" w:hAnsiTheme="minorHAnsi" w:cstheme="minorHAnsi"/>
          <w:color w:val="222222"/>
          <w:sz w:val="28"/>
          <w:szCs w:val="28"/>
        </w:rPr>
      </w:pPr>
      <w:r w:rsidRPr="000C0D3B">
        <w:rPr>
          <w:rFonts w:asciiTheme="minorHAnsi" w:hAnsiTheme="minorHAnsi" w:cstheme="minorHAnsi"/>
          <w:b/>
          <w:bCs/>
          <w:sz w:val="28"/>
          <w:szCs w:val="28"/>
        </w:rPr>
        <w:t>Källargångar</w:t>
      </w:r>
      <w:r w:rsidRPr="00C402EF">
        <w:rPr>
          <w:rFonts w:asciiTheme="minorHAnsi" w:hAnsiTheme="minorHAnsi" w:cstheme="minorHAnsi"/>
          <w:sz w:val="28"/>
          <w:szCs w:val="28"/>
        </w:rPr>
        <w:t xml:space="preserve"> – Påminnelse om att </w:t>
      </w:r>
      <w:r w:rsidRPr="00C402EF">
        <w:rPr>
          <w:rFonts w:asciiTheme="minorHAnsi" w:hAnsiTheme="minorHAnsi" w:cstheme="minorHAnsi"/>
          <w:color w:val="222222"/>
          <w:sz w:val="28"/>
          <w:szCs w:val="28"/>
        </w:rPr>
        <w:t>källargångar</w:t>
      </w:r>
      <w:r w:rsidR="000C0D3B">
        <w:rPr>
          <w:rFonts w:asciiTheme="minorHAnsi" w:hAnsiTheme="minorHAnsi" w:cstheme="minorHAnsi"/>
          <w:color w:val="222222"/>
          <w:sz w:val="28"/>
          <w:szCs w:val="28"/>
        </w:rPr>
        <w:t xml:space="preserve"> och trapphus</w:t>
      </w:r>
      <w:r w:rsidRPr="00C402EF">
        <w:rPr>
          <w:rFonts w:asciiTheme="minorHAnsi" w:hAnsiTheme="minorHAnsi" w:cstheme="minorHAnsi"/>
          <w:color w:val="222222"/>
          <w:sz w:val="28"/>
          <w:szCs w:val="28"/>
        </w:rPr>
        <w:t xml:space="preserve"> måste vara fria pga brandsäkerhet och akutlägen</w:t>
      </w:r>
      <w:r w:rsidRPr="00C402EF">
        <w:rPr>
          <w:rFonts w:asciiTheme="minorHAnsi" w:hAnsiTheme="minorHAnsi" w:cstheme="minorHAnsi"/>
          <w:sz w:val="28"/>
          <w:szCs w:val="28"/>
        </w:rPr>
        <w:t xml:space="preserve">. </w:t>
      </w:r>
      <w:r w:rsidR="00C04CBA">
        <w:rPr>
          <w:rFonts w:asciiTheme="minorHAnsi" w:hAnsiTheme="minorHAnsi" w:cstheme="minorHAnsi"/>
          <w:sz w:val="28"/>
          <w:szCs w:val="28"/>
        </w:rPr>
        <w:t xml:space="preserve">Har du </w:t>
      </w:r>
      <w:r w:rsidRPr="00C402EF">
        <w:rPr>
          <w:rFonts w:asciiTheme="minorHAnsi" w:hAnsiTheme="minorHAnsi" w:cstheme="minorHAnsi"/>
          <w:sz w:val="28"/>
          <w:szCs w:val="28"/>
        </w:rPr>
        <w:t>ägodelar</w:t>
      </w:r>
      <w:r w:rsidR="00DF1AE1">
        <w:rPr>
          <w:rFonts w:asciiTheme="minorHAnsi" w:hAnsiTheme="minorHAnsi" w:cstheme="minorHAnsi"/>
          <w:sz w:val="28"/>
          <w:szCs w:val="28"/>
        </w:rPr>
        <w:t xml:space="preserve"> som står i trapphus, källargångar</w:t>
      </w:r>
      <w:r>
        <w:rPr>
          <w:rFonts w:asciiTheme="minorHAnsi" w:hAnsiTheme="minorHAnsi" w:cstheme="minorHAnsi"/>
          <w:sz w:val="28"/>
          <w:szCs w:val="28"/>
        </w:rPr>
        <w:t>, både nya och gamla</w:t>
      </w:r>
      <w:r w:rsidRPr="00C402EF">
        <w:rPr>
          <w:rFonts w:asciiTheme="minorHAnsi" w:hAnsiTheme="minorHAnsi" w:cstheme="minorHAnsi"/>
          <w:sz w:val="28"/>
          <w:szCs w:val="28"/>
        </w:rPr>
        <w:t xml:space="preserve"> (möbler, vitvaror mm) </w:t>
      </w:r>
      <w:r w:rsidR="00884322">
        <w:rPr>
          <w:rFonts w:asciiTheme="minorHAnsi" w:hAnsiTheme="minorHAnsi" w:cstheme="minorHAnsi"/>
          <w:sz w:val="28"/>
          <w:szCs w:val="28"/>
        </w:rPr>
        <w:t>så vänligen plocka bort dess</w:t>
      </w:r>
      <w:r w:rsidR="009E270C">
        <w:rPr>
          <w:rFonts w:asciiTheme="minorHAnsi" w:hAnsiTheme="minorHAnsi" w:cstheme="minorHAnsi"/>
          <w:sz w:val="28"/>
          <w:szCs w:val="28"/>
        </w:rPr>
        <w:t xml:space="preserve"> </w:t>
      </w:r>
      <w:r w:rsidRPr="00C402EF">
        <w:rPr>
          <w:rFonts w:asciiTheme="minorHAnsi" w:hAnsiTheme="minorHAnsi" w:cstheme="minorHAnsi"/>
          <w:sz w:val="28"/>
          <w:szCs w:val="28"/>
        </w:rPr>
        <w:t>annars kommer detta tas bort permanent.</w:t>
      </w:r>
    </w:p>
    <w:p w14:paraId="4CAEB36A" w14:textId="47447680" w:rsidR="00C402EF" w:rsidRPr="00C402EF" w:rsidRDefault="00C402EF" w:rsidP="00806B6A">
      <w:pPr>
        <w:pStyle w:val="m7860842238323529907msolistparagraph"/>
        <w:numPr>
          <w:ilvl w:val="1"/>
          <w:numId w:val="19"/>
        </w:numPr>
        <w:shd w:val="clear" w:color="auto" w:fill="FFFFFF"/>
        <w:spacing w:before="0" w:beforeAutospacing="0" w:after="200" w:afterAutospacing="0" w:line="253" w:lineRule="atLeast"/>
        <w:ind w:left="1134"/>
        <w:rPr>
          <w:rFonts w:asciiTheme="minorHAnsi" w:hAnsiTheme="minorHAnsi" w:cstheme="minorHAnsi"/>
          <w:color w:val="222222"/>
          <w:sz w:val="28"/>
          <w:szCs w:val="28"/>
        </w:rPr>
      </w:pPr>
      <w:r w:rsidRPr="00C402EF">
        <w:rPr>
          <w:rFonts w:asciiTheme="minorHAnsi" w:hAnsiTheme="minorHAnsi" w:cstheme="minorHAnsi"/>
          <w:sz w:val="28"/>
          <w:szCs w:val="28"/>
        </w:rPr>
        <w:t xml:space="preserve">En vänlig påminnelse – </w:t>
      </w:r>
      <w:r w:rsidRPr="000C0D3B">
        <w:rPr>
          <w:rFonts w:asciiTheme="minorHAnsi" w:hAnsiTheme="minorHAnsi" w:cstheme="minorHAnsi"/>
          <w:b/>
          <w:bCs/>
          <w:sz w:val="28"/>
          <w:szCs w:val="28"/>
        </w:rPr>
        <w:t>Sophanteringen</w:t>
      </w:r>
      <w:r>
        <w:rPr>
          <w:rFonts w:asciiTheme="minorHAnsi" w:hAnsiTheme="minorHAnsi" w:cstheme="minorHAnsi"/>
          <w:sz w:val="28"/>
          <w:szCs w:val="28"/>
        </w:rPr>
        <w:t xml:space="preserve"> är viktig. Matavfallspåsen måste stängas ordentligt och inga matavfall får slängas i plastpåsar. </w:t>
      </w:r>
      <w:r w:rsidRPr="00C402EF">
        <w:rPr>
          <w:rFonts w:asciiTheme="minorHAnsi" w:hAnsiTheme="minorHAnsi" w:cstheme="minorHAnsi"/>
          <w:sz w:val="28"/>
          <w:szCs w:val="28"/>
        </w:rPr>
        <w:t xml:space="preserve">Har du hemtjänst eller någon annan </w:t>
      </w:r>
      <w:r w:rsidR="004B4A28">
        <w:rPr>
          <w:rFonts w:asciiTheme="minorHAnsi" w:hAnsiTheme="minorHAnsi" w:cstheme="minorHAnsi"/>
          <w:sz w:val="28"/>
          <w:szCs w:val="28"/>
        </w:rPr>
        <w:t xml:space="preserve">som </w:t>
      </w:r>
      <w:r w:rsidRPr="00C402EF">
        <w:rPr>
          <w:rFonts w:asciiTheme="minorHAnsi" w:hAnsiTheme="minorHAnsi" w:cstheme="minorHAnsi"/>
          <w:sz w:val="28"/>
          <w:szCs w:val="28"/>
        </w:rPr>
        <w:t xml:space="preserve">slänger dina sopor </w:t>
      </w:r>
      <w:r w:rsidR="004B4A28">
        <w:rPr>
          <w:rFonts w:asciiTheme="minorHAnsi" w:hAnsiTheme="minorHAnsi" w:cstheme="minorHAnsi"/>
          <w:sz w:val="28"/>
          <w:szCs w:val="28"/>
        </w:rPr>
        <w:t xml:space="preserve">så </w:t>
      </w:r>
      <w:r w:rsidRPr="00C402EF">
        <w:rPr>
          <w:rFonts w:asciiTheme="minorHAnsi" w:hAnsiTheme="minorHAnsi" w:cstheme="minorHAnsi"/>
          <w:sz w:val="28"/>
          <w:szCs w:val="28"/>
        </w:rPr>
        <w:t>vänligen informera dem om detta.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C402EF">
        <w:rPr>
          <w:rFonts w:asciiTheme="minorHAnsi" w:hAnsiTheme="minorHAnsi" w:cstheme="minorHAnsi"/>
          <w:sz w:val="28"/>
          <w:szCs w:val="28"/>
        </w:rPr>
        <w:t>Våra sophanteringskostnader kommer att öka om vi inte sköter detta ordentligt.</w:t>
      </w:r>
      <w:r>
        <w:rPr>
          <w:rFonts w:asciiTheme="minorHAnsi" w:hAnsiTheme="minorHAnsi" w:cstheme="minorHAnsi"/>
          <w:sz w:val="28"/>
          <w:szCs w:val="28"/>
        </w:rPr>
        <w:t xml:space="preserve"> Dessutom startar förmultningsprocessen tidigare om vi inte stänger matpåsarna och </w:t>
      </w:r>
      <w:r w:rsidR="00EA028D">
        <w:rPr>
          <w:rFonts w:asciiTheme="minorHAnsi" w:hAnsiTheme="minorHAnsi" w:cstheme="minorHAnsi"/>
          <w:sz w:val="28"/>
          <w:szCs w:val="28"/>
        </w:rPr>
        <w:t xml:space="preserve">skapar </w:t>
      </w:r>
      <w:r w:rsidR="005849A8">
        <w:rPr>
          <w:rFonts w:asciiTheme="minorHAnsi" w:hAnsiTheme="minorHAnsi" w:cstheme="minorHAnsi"/>
          <w:sz w:val="28"/>
          <w:szCs w:val="28"/>
        </w:rPr>
        <w:t>luktproblematik</w:t>
      </w:r>
      <w:r w:rsidR="00394EE0">
        <w:rPr>
          <w:rFonts w:asciiTheme="minorHAnsi" w:hAnsiTheme="minorHAnsi" w:cstheme="minorHAnsi"/>
          <w:sz w:val="28"/>
          <w:szCs w:val="28"/>
        </w:rPr>
        <w:t xml:space="preserve"> </w:t>
      </w:r>
      <w:r w:rsidR="00AA0E08">
        <w:rPr>
          <w:rFonts w:asciiTheme="minorHAnsi" w:hAnsiTheme="minorHAnsi" w:cstheme="minorHAnsi"/>
          <w:sz w:val="28"/>
          <w:szCs w:val="28"/>
        </w:rPr>
        <w:t>vid sopstationerna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07948512" w14:textId="1526F45F" w:rsidR="00C402EF" w:rsidRPr="00426059" w:rsidRDefault="00C402EF" w:rsidP="00806B6A">
      <w:pPr>
        <w:pStyle w:val="Liststycke"/>
        <w:numPr>
          <w:ilvl w:val="1"/>
          <w:numId w:val="19"/>
        </w:numPr>
        <w:shd w:val="clear" w:color="auto" w:fill="FFFFFF"/>
        <w:spacing w:after="0" w:line="240" w:lineRule="auto"/>
        <w:ind w:left="1134"/>
        <w:rPr>
          <w:rFonts w:cstheme="minorHAnsi"/>
          <w:sz w:val="28"/>
          <w:szCs w:val="28"/>
          <w:u w:val="single"/>
        </w:rPr>
      </w:pPr>
      <w:r w:rsidRPr="000C0D3B">
        <w:rPr>
          <w:rFonts w:cstheme="minorHAnsi"/>
          <w:b/>
          <w:bCs/>
          <w:sz w:val="28"/>
          <w:szCs w:val="28"/>
        </w:rPr>
        <w:t>Hissarna</w:t>
      </w:r>
      <w:r w:rsidRPr="00C402EF">
        <w:rPr>
          <w:rFonts w:cstheme="minorHAnsi"/>
          <w:sz w:val="28"/>
          <w:szCs w:val="28"/>
        </w:rPr>
        <w:t xml:space="preserve"> – om hissen stannat </w:t>
      </w:r>
      <w:r>
        <w:rPr>
          <w:rFonts w:cstheme="minorHAnsi"/>
          <w:sz w:val="28"/>
          <w:szCs w:val="28"/>
        </w:rPr>
        <w:t xml:space="preserve">på någon våning </w:t>
      </w:r>
      <w:r w:rsidRPr="00C402EF">
        <w:rPr>
          <w:rFonts w:cstheme="minorHAnsi"/>
          <w:sz w:val="28"/>
          <w:szCs w:val="28"/>
        </w:rPr>
        <w:t>i ditt hus</w:t>
      </w:r>
      <w:r>
        <w:rPr>
          <w:rFonts w:cstheme="minorHAnsi"/>
          <w:sz w:val="28"/>
          <w:szCs w:val="28"/>
        </w:rPr>
        <w:t xml:space="preserve"> och inte går igång</w:t>
      </w:r>
      <w:r w:rsidRPr="00C402EF">
        <w:rPr>
          <w:rFonts w:cstheme="minorHAnsi"/>
          <w:sz w:val="28"/>
          <w:szCs w:val="28"/>
        </w:rPr>
        <w:t xml:space="preserve"> nu i vintertider. </w:t>
      </w:r>
      <w:r w:rsidR="00C47FF4">
        <w:rPr>
          <w:rFonts w:cstheme="minorHAnsi"/>
          <w:sz w:val="28"/>
          <w:szCs w:val="28"/>
        </w:rPr>
        <w:t>Har du möjlighet så t</w:t>
      </w:r>
      <w:r w:rsidRPr="00C402EF">
        <w:rPr>
          <w:rFonts w:cstheme="minorHAnsi"/>
          <w:sz w:val="28"/>
          <w:szCs w:val="28"/>
        </w:rPr>
        <w:t xml:space="preserve">itta </w:t>
      </w:r>
      <w:r w:rsidR="00C47FF4">
        <w:rPr>
          <w:rFonts w:cstheme="minorHAnsi"/>
          <w:sz w:val="28"/>
          <w:szCs w:val="28"/>
        </w:rPr>
        <w:t xml:space="preserve">gärna </w:t>
      </w:r>
      <w:r w:rsidRPr="00C402EF">
        <w:rPr>
          <w:rFonts w:cstheme="minorHAnsi"/>
          <w:sz w:val="28"/>
          <w:szCs w:val="28"/>
        </w:rPr>
        <w:t xml:space="preserve">först </w:t>
      </w:r>
      <w:r w:rsidR="00AA0E08">
        <w:rPr>
          <w:rFonts w:cstheme="minorHAnsi"/>
          <w:sz w:val="28"/>
          <w:szCs w:val="28"/>
        </w:rPr>
        <w:t xml:space="preserve">om alla dörrar är stängda </w:t>
      </w:r>
      <w:r w:rsidRPr="00C402EF">
        <w:rPr>
          <w:rFonts w:cstheme="minorHAnsi"/>
          <w:sz w:val="28"/>
          <w:szCs w:val="28"/>
        </w:rPr>
        <w:t>innan du ringer Kone. Det kan vara en flis</w:t>
      </w:r>
      <w:r w:rsidR="00284B98">
        <w:rPr>
          <w:rFonts w:cstheme="minorHAnsi"/>
          <w:sz w:val="28"/>
          <w:szCs w:val="28"/>
        </w:rPr>
        <w:t xml:space="preserve"> eller</w:t>
      </w:r>
      <w:r w:rsidR="00145463">
        <w:rPr>
          <w:rFonts w:cstheme="minorHAnsi"/>
          <w:sz w:val="28"/>
          <w:szCs w:val="28"/>
        </w:rPr>
        <w:t xml:space="preserve"> </w:t>
      </w:r>
      <w:r w:rsidRPr="00C402EF">
        <w:rPr>
          <w:rFonts w:cstheme="minorHAnsi"/>
          <w:sz w:val="28"/>
          <w:szCs w:val="28"/>
        </w:rPr>
        <w:t>sten som ligger emellan i hissdörren och hindrar</w:t>
      </w:r>
      <w:r w:rsidR="0052261F">
        <w:rPr>
          <w:rFonts w:cstheme="minorHAnsi"/>
          <w:sz w:val="28"/>
          <w:szCs w:val="28"/>
        </w:rPr>
        <w:t xml:space="preserve"> att den stängs</w:t>
      </w:r>
      <w:r w:rsidR="00284B98">
        <w:rPr>
          <w:rFonts w:cstheme="minorHAnsi"/>
          <w:sz w:val="28"/>
          <w:szCs w:val="28"/>
        </w:rPr>
        <w:t xml:space="preserve">. </w:t>
      </w:r>
      <w:r w:rsidRPr="00C402EF">
        <w:rPr>
          <w:rFonts w:cstheme="minorHAnsi"/>
          <w:sz w:val="28"/>
          <w:szCs w:val="28"/>
        </w:rPr>
        <w:t>VIKTIGT! Det kostar mellan 5000-7000 kr när vi ringer Kone på jourtid.</w:t>
      </w:r>
      <w:r>
        <w:rPr>
          <w:rFonts w:cstheme="minorHAnsi"/>
          <w:sz w:val="28"/>
          <w:szCs w:val="28"/>
        </w:rPr>
        <w:t xml:space="preserve"> </w:t>
      </w:r>
    </w:p>
    <w:p w14:paraId="4F3A04C5" w14:textId="77777777" w:rsidR="00426059" w:rsidRDefault="00426059" w:rsidP="002C0A4B">
      <w:pPr>
        <w:shd w:val="clear" w:color="auto" w:fill="FFFFFF"/>
        <w:spacing w:after="0" w:line="240" w:lineRule="auto"/>
        <w:rPr>
          <w:rFonts w:cstheme="minorHAnsi"/>
          <w:sz w:val="28"/>
          <w:szCs w:val="28"/>
          <w:u w:val="single"/>
        </w:rPr>
      </w:pPr>
    </w:p>
    <w:p w14:paraId="5B293BCD" w14:textId="3B67158E" w:rsidR="00426059" w:rsidRPr="000871B3" w:rsidRDefault="002C0A4B" w:rsidP="009C1A99">
      <w:pPr>
        <w:pStyle w:val="Liststycke"/>
        <w:numPr>
          <w:ilvl w:val="0"/>
          <w:numId w:val="20"/>
        </w:numPr>
        <w:shd w:val="clear" w:color="auto" w:fill="FFFFFF"/>
        <w:spacing w:after="0" w:line="240" w:lineRule="auto"/>
        <w:ind w:left="1134"/>
        <w:rPr>
          <w:rFonts w:cstheme="minorHAnsi"/>
          <w:sz w:val="28"/>
          <w:szCs w:val="28"/>
          <w:u w:val="single"/>
        </w:rPr>
      </w:pPr>
      <w:r w:rsidRPr="000871B3">
        <w:rPr>
          <w:rFonts w:cstheme="minorHAnsi"/>
          <w:b/>
          <w:bCs/>
          <w:sz w:val="28"/>
          <w:szCs w:val="28"/>
        </w:rPr>
        <w:t>Funktionskontroll</w:t>
      </w:r>
      <w:r w:rsidR="00B82F75" w:rsidRPr="000871B3">
        <w:rPr>
          <w:rFonts w:cstheme="minorHAnsi"/>
          <w:b/>
          <w:bCs/>
          <w:sz w:val="28"/>
          <w:szCs w:val="28"/>
        </w:rPr>
        <w:t xml:space="preserve"> radiatorer.</w:t>
      </w:r>
      <w:r w:rsidR="00B82F75" w:rsidRPr="000871B3">
        <w:rPr>
          <w:rFonts w:cstheme="minorHAnsi"/>
          <w:sz w:val="28"/>
          <w:szCs w:val="28"/>
        </w:rPr>
        <w:t xml:space="preserve"> Under vecka 5, kommer </w:t>
      </w:r>
      <w:r w:rsidR="00E361A5" w:rsidRPr="000871B3">
        <w:rPr>
          <w:rFonts w:cstheme="minorHAnsi"/>
          <w:sz w:val="28"/>
          <w:szCs w:val="28"/>
        </w:rPr>
        <w:t xml:space="preserve">Assemblin tillbaka för att göra funktionskontroll på våra </w:t>
      </w:r>
      <w:r w:rsidR="00F34802" w:rsidRPr="000871B3">
        <w:rPr>
          <w:rFonts w:cstheme="minorHAnsi"/>
          <w:sz w:val="28"/>
          <w:szCs w:val="28"/>
        </w:rPr>
        <w:t>radiatorer och termostater som har bytts under hösten. Se sparat information</w:t>
      </w:r>
      <w:r w:rsidR="000871B3" w:rsidRPr="000871B3">
        <w:rPr>
          <w:rFonts w:cstheme="minorHAnsi"/>
          <w:sz w:val="28"/>
          <w:szCs w:val="28"/>
        </w:rPr>
        <w:t xml:space="preserve"> som du fått i din brevlåda.</w:t>
      </w:r>
    </w:p>
    <w:p w14:paraId="37A17881" w14:textId="77777777" w:rsidR="00C402EF" w:rsidRPr="00C402EF" w:rsidRDefault="00C402EF" w:rsidP="00C402EF">
      <w:pPr>
        <w:pStyle w:val="Liststycke"/>
        <w:shd w:val="clear" w:color="auto" w:fill="FFFFFF"/>
        <w:spacing w:after="0" w:line="240" w:lineRule="auto"/>
        <w:ind w:left="1440"/>
        <w:rPr>
          <w:rFonts w:cstheme="minorHAnsi"/>
          <w:sz w:val="28"/>
          <w:szCs w:val="28"/>
          <w:u w:val="single"/>
        </w:rPr>
      </w:pPr>
    </w:p>
    <w:p w14:paraId="71788F8A" w14:textId="5896B6B1" w:rsidR="00C402EF" w:rsidRPr="00517D82" w:rsidRDefault="00C402EF" w:rsidP="00000724">
      <w:pPr>
        <w:pStyle w:val="m7860842238323529907msolistparagraph"/>
        <w:numPr>
          <w:ilvl w:val="1"/>
          <w:numId w:val="19"/>
        </w:numPr>
        <w:shd w:val="clear" w:color="auto" w:fill="FFFFFF"/>
        <w:spacing w:before="0" w:beforeAutospacing="0" w:after="0" w:afterAutospacing="0"/>
        <w:ind w:left="1134"/>
        <w:rPr>
          <w:rFonts w:cstheme="minorHAnsi"/>
          <w:sz w:val="28"/>
          <w:szCs w:val="28"/>
        </w:rPr>
      </w:pPr>
      <w:r w:rsidRPr="00517D82">
        <w:rPr>
          <w:rFonts w:asciiTheme="minorHAnsi" w:hAnsiTheme="minorHAnsi" w:cstheme="minorHAnsi"/>
          <w:sz w:val="28"/>
          <w:szCs w:val="28"/>
        </w:rPr>
        <w:t xml:space="preserve">Just nu är det ingen kö till kallgaragen så vill du ha en plats,   </w:t>
      </w:r>
      <w:r w:rsidRPr="00517D82">
        <w:rPr>
          <w:rFonts w:asciiTheme="minorHAnsi" w:hAnsiTheme="minorHAnsi" w:cstheme="minorHAnsi"/>
          <w:color w:val="222222"/>
          <w:sz w:val="28"/>
          <w:szCs w:val="28"/>
        </w:rPr>
        <w:t>Kontakta boendeservice. 010-4422000 </w:t>
      </w:r>
      <w:hyperlink r:id="rId7" w:tgtFrame="_blank" w:history="1">
        <w:r w:rsidRPr="00517D82">
          <w:rPr>
            <w:rStyle w:val="Hyperlnk"/>
            <w:rFonts w:asciiTheme="minorHAnsi" w:hAnsiTheme="minorHAnsi" w:cstheme="minorHAnsi"/>
            <w:color w:val="1155CC"/>
            <w:sz w:val="28"/>
            <w:szCs w:val="28"/>
            <w:u w:val="none"/>
          </w:rPr>
          <w:t>Boendeservice.gbg@hsb.se</w:t>
        </w:r>
      </w:hyperlink>
    </w:p>
    <w:p w14:paraId="6A2B2010" w14:textId="77777777" w:rsidR="00C402EF" w:rsidRDefault="00C402EF" w:rsidP="00C402EF">
      <w:pPr>
        <w:pStyle w:val="Liststycke"/>
        <w:shd w:val="clear" w:color="auto" w:fill="FFFFFF"/>
        <w:spacing w:after="0" w:line="240" w:lineRule="auto"/>
        <w:ind w:left="1440"/>
        <w:rPr>
          <w:rFonts w:cstheme="minorHAnsi"/>
          <w:sz w:val="28"/>
          <w:szCs w:val="28"/>
        </w:rPr>
      </w:pPr>
    </w:p>
    <w:p w14:paraId="4BAFF457" w14:textId="67024EE5" w:rsidR="00C402EF" w:rsidRPr="00C402EF" w:rsidRDefault="00C402EF" w:rsidP="00C402EF">
      <w:pPr>
        <w:pStyle w:val="Liststycke"/>
        <w:shd w:val="clear" w:color="auto" w:fill="FFFFFF"/>
        <w:spacing w:after="0" w:line="240" w:lineRule="auto"/>
        <w:ind w:left="144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----------------------------------------------------------------------------------------------</w:t>
      </w:r>
    </w:p>
    <w:p w14:paraId="5EB6FF57" w14:textId="26371811" w:rsidR="00C843DA" w:rsidRPr="00A94D49" w:rsidRDefault="00C843DA" w:rsidP="00806B6A">
      <w:pPr>
        <w:pStyle w:val="Liststycke"/>
        <w:numPr>
          <w:ilvl w:val="1"/>
          <w:numId w:val="19"/>
        </w:numPr>
        <w:spacing w:after="0" w:line="240" w:lineRule="auto"/>
        <w:ind w:left="1134"/>
        <w:rPr>
          <w:rStyle w:val="Hyperlnk"/>
          <w:rFonts w:cstheme="minorHAnsi"/>
          <w:color w:val="auto"/>
          <w:sz w:val="28"/>
          <w:szCs w:val="28"/>
        </w:rPr>
      </w:pPr>
      <w:r w:rsidRPr="00A94D49">
        <w:rPr>
          <w:rFonts w:cstheme="minorHAnsi"/>
          <w:bCs/>
          <w:sz w:val="28"/>
          <w:szCs w:val="28"/>
          <w:u w:val="single"/>
        </w:rPr>
        <w:t>Hemsida:</w:t>
      </w:r>
      <w:r w:rsidRPr="00A94D49">
        <w:rPr>
          <w:rFonts w:cstheme="minorHAnsi"/>
          <w:sz w:val="28"/>
          <w:szCs w:val="28"/>
        </w:rPr>
        <w:t xml:space="preserve"> På föreningens hemsida hittar du </w:t>
      </w:r>
      <w:r w:rsidRPr="00A94D49">
        <w:rPr>
          <w:rFonts w:cstheme="minorHAnsi"/>
          <w:bCs/>
          <w:sz w:val="28"/>
          <w:szCs w:val="28"/>
        </w:rPr>
        <w:t xml:space="preserve">aktuell information gällande föreningen. Här kan du hitta information om exempelvis parkering, garage, trivselregler, föreningsaktiviteter, andrahandsuthyrning, felanmälan m.m.  Hemsidan </w:t>
      </w:r>
      <w:r w:rsidRPr="00A94D49">
        <w:rPr>
          <w:rFonts w:cstheme="minorHAnsi"/>
          <w:sz w:val="28"/>
          <w:szCs w:val="28"/>
        </w:rPr>
        <w:t xml:space="preserve">hittar du här: </w:t>
      </w:r>
      <w:hyperlink r:id="rId8" w:history="1">
        <w:r w:rsidRPr="00A94D49">
          <w:rPr>
            <w:rStyle w:val="Hyperlnk"/>
            <w:rFonts w:cstheme="minorHAnsi"/>
            <w:bCs/>
            <w:sz w:val="28"/>
            <w:szCs w:val="28"/>
          </w:rPr>
          <w:t>https://www.hsb.se/goteborg/brf/skogsbrynet</w:t>
        </w:r>
      </w:hyperlink>
    </w:p>
    <w:p w14:paraId="747793D8" w14:textId="77777777" w:rsidR="00870597" w:rsidRPr="00A94D49" w:rsidRDefault="00870597" w:rsidP="00C843DA">
      <w:pPr>
        <w:spacing w:after="0" w:line="240" w:lineRule="auto"/>
        <w:rPr>
          <w:rStyle w:val="Hyperlnk"/>
          <w:rFonts w:cstheme="minorHAnsi"/>
          <w:color w:val="auto"/>
          <w:sz w:val="28"/>
          <w:szCs w:val="28"/>
          <w:u w:val="none"/>
        </w:rPr>
      </w:pPr>
    </w:p>
    <w:p w14:paraId="2666E960" w14:textId="20599E66" w:rsidR="002573BA" w:rsidRPr="00A94D49" w:rsidRDefault="00C30B66" w:rsidP="00806B6A">
      <w:pPr>
        <w:pStyle w:val="Liststycke"/>
        <w:numPr>
          <w:ilvl w:val="1"/>
          <w:numId w:val="19"/>
        </w:numPr>
        <w:spacing w:line="240" w:lineRule="auto"/>
        <w:ind w:left="1134"/>
        <w:rPr>
          <w:rStyle w:val="Hyperlnk"/>
          <w:rFonts w:cstheme="minorHAnsi"/>
          <w:color w:val="auto"/>
          <w:sz w:val="28"/>
          <w:szCs w:val="28"/>
          <w:u w:val="none"/>
        </w:rPr>
      </w:pPr>
      <w:r w:rsidRPr="00A94D49">
        <w:rPr>
          <w:rStyle w:val="Hyperlnk"/>
          <w:rFonts w:cstheme="minorHAnsi"/>
          <w:color w:val="auto"/>
          <w:sz w:val="28"/>
          <w:szCs w:val="28"/>
        </w:rPr>
        <w:t>Felanmälan</w:t>
      </w:r>
      <w:r w:rsidR="00764402" w:rsidRPr="00A94D49">
        <w:rPr>
          <w:rFonts w:cstheme="minorHAnsi"/>
          <w:bCs/>
          <w:sz w:val="28"/>
          <w:szCs w:val="28"/>
        </w:rPr>
        <w:t xml:space="preserve"> görs till HSB på telefon: 010-442 24 24 eller via </w:t>
      </w:r>
      <w:hyperlink r:id="rId9" w:history="1">
        <w:r w:rsidR="00764402" w:rsidRPr="00A94D49">
          <w:rPr>
            <w:rStyle w:val="Hyperlnk"/>
            <w:rFonts w:cstheme="minorHAnsi"/>
            <w:bCs/>
            <w:sz w:val="28"/>
            <w:szCs w:val="28"/>
          </w:rPr>
          <w:t>https://www.hsb.se/goteborg/felanmälan/</w:t>
        </w:r>
      </w:hyperlink>
    </w:p>
    <w:p w14:paraId="7BDE0468" w14:textId="5D398F39" w:rsidR="00A94D49" w:rsidRPr="00A94D49" w:rsidRDefault="00A94D49" w:rsidP="00A94D49">
      <w:pPr>
        <w:pStyle w:val="Liststycke"/>
        <w:spacing w:line="240" w:lineRule="auto"/>
        <w:rPr>
          <w:rFonts w:cstheme="minorHAnsi"/>
          <w:sz w:val="28"/>
          <w:szCs w:val="28"/>
        </w:rPr>
      </w:pPr>
    </w:p>
    <w:p w14:paraId="4F6B8E00" w14:textId="6CF9B9F7" w:rsidR="00563C3A" w:rsidRDefault="00563C3A" w:rsidP="00A94D49">
      <w:pPr>
        <w:pStyle w:val="Liststycke"/>
        <w:ind w:left="2880" w:right="-850"/>
        <w:jc w:val="center"/>
        <w:rPr>
          <w:rFonts w:cstheme="minorHAnsi"/>
          <w:b/>
          <w:i/>
          <w:sz w:val="24"/>
          <w:szCs w:val="24"/>
        </w:rPr>
      </w:pPr>
    </w:p>
    <w:p w14:paraId="00EE21D4" w14:textId="5BAD7D87" w:rsidR="00C843DA" w:rsidRPr="00A94D49" w:rsidRDefault="00C402EF" w:rsidP="000871B3">
      <w:pPr>
        <w:pStyle w:val="Liststycke"/>
        <w:ind w:left="2880" w:right="-850"/>
        <w:rPr>
          <w:rFonts w:cstheme="minorHAnsi"/>
          <w:b/>
          <w:i/>
          <w:sz w:val="28"/>
          <w:szCs w:val="28"/>
        </w:rPr>
      </w:pPr>
      <w:r>
        <w:rPr>
          <w:rFonts w:cstheme="minorHAnsi"/>
          <w:b/>
          <w:i/>
          <w:sz w:val="24"/>
          <w:szCs w:val="24"/>
        </w:rPr>
        <w:t xml:space="preserve">God Fortsättning </w:t>
      </w:r>
      <w:r w:rsidR="00563C3A" w:rsidRPr="00C402EF">
        <w:rPr>
          <w:rFonts w:cstheme="minorHAnsi"/>
          <w:b/>
          <w:i/>
          <w:sz w:val="24"/>
          <w:szCs w:val="24"/>
        </w:rPr>
        <w:t xml:space="preserve">önskar </w:t>
      </w:r>
      <w:r w:rsidR="003A6850" w:rsidRPr="00C402EF">
        <w:rPr>
          <w:rFonts w:cstheme="minorHAnsi"/>
          <w:b/>
          <w:i/>
          <w:sz w:val="24"/>
          <w:szCs w:val="24"/>
        </w:rPr>
        <w:t>Styrelsen Brf Skogsbrynet</w:t>
      </w:r>
    </w:p>
    <w:p w14:paraId="3AEB05C7" w14:textId="1F328545" w:rsidR="00C843DA" w:rsidRPr="00A94D49" w:rsidRDefault="00C843DA" w:rsidP="00C843DA">
      <w:pPr>
        <w:ind w:left="-284" w:right="-850"/>
        <w:jc w:val="center"/>
        <w:rPr>
          <w:rFonts w:cstheme="minorHAnsi"/>
          <w:b/>
          <w:i/>
          <w:sz w:val="28"/>
          <w:szCs w:val="28"/>
        </w:rPr>
      </w:pPr>
    </w:p>
    <w:sectPr w:rsidR="00C843DA" w:rsidRPr="00A94D49" w:rsidSect="00DD0C02">
      <w:headerReference w:type="default" r:id="rId10"/>
      <w:pgSz w:w="11906" w:h="16838"/>
      <w:pgMar w:top="993" w:right="1133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7E2A7" w14:textId="77777777" w:rsidR="00F336E6" w:rsidRDefault="00F336E6" w:rsidP="00804265">
      <w:pPr>
        <w:spacing w:after="0" w:line="240" w:lineRule="auto"/>
      </w:pPr>
      <w:r>
        <w:separator/>
      </w:r>
    </w:p>
  </w:endnote>
  <w:endnote w:type="continuationSeparator" w:id="0">
    <w:p w14:paraId="2C98FFCE" w14:textId="77777777" w:rsidR="00F336E6" w:rsidRDefault="00F336E6" w:rsidP="00804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5ACEE" w14:textId="77777777" w:rsidR="00F336E6" w:rsidRDefault="00F336E6" w:rsidP="00804265">
      <w:pPr>
        <w:spacing w:after="0" w:line="240" w:lineRule="auto"/>
      </w:pPr>
      <w:r>
        <w:separator/>
      </w:r>
    </w:p>
  </w:footnote>
  <w:footnote w:type="continuationSeparator" w:id="0">
    <w:p w14:paraId="4D9AC76A" w14:textId="77777777" w:rsidR="00F336E6" w:rsidRDefault="00F336E6" w:rsidP="00804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23488" w14:textId="511F59C0" w:rsidR="00804265" w:rsidRDefault="00804265">
    <w:pPr>
      <w:pStyle w:val="Sidhuvud"/>
    </w:pPr>
    <w:bookmarkStart w:id="0" w:name="bkmlogoimg_2"/>
    <w:bookmarkEnd w:id="0"/>
    <w:r>
      <w:rPr>
        <w:noProof/>
      </w:rPr>
      <w:drawing>
        <wp:inline distT="0" distB="0" distL="0" distR="0" wp14:anchorId="3AC2FDBB" wp14:editId="658CC6BF">
          <wp:extent cx="864110" cy="601981"/>
          <wp:effectExtent l="19050" t="0" r="0" b="0"/>
          <wp:docPr id="11" name="Bildobjekt 11" descr="HSB_Farg_S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110" cy="601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0418F"/>
    <w:multiLevelType w:val="hybridMultilevel"/>
    <w:tmpl w:val="CF02FF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E02C6"/>
    <w:multiLevelType w:val="hybridMultilevel"/>
    <w:tmpl w:val="1A7459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52A9E"/>
    <w:multiLevelType w:val="hybridMultilevel"/>
    <w:tmpl w:val="59B87C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733BD"/>
    <w:multiLevelType w:val="hybridMultilevel"/>
    <w:tmpl w:val="5F36FC38"/>
    <w:lvl w:ilvl="0" w:tplc="041D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1F7C0CD3"/>
    <w:multiLevelType w:val="hybridMultilevel"/>
    <w:tmpl w:val="70443F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15F8A"/>
    <w:multiLevelType w:val="hybridMultilevel"/>
    <w:tmpl w:val="DD12B2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603B7A"/>
    <w:multiLevelType w:val="hybridMultilevel"/>
    <w:tmpl w:val="CA04B9E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242426"/>
    <w:multiLevelType w:val="hybridMultilevel"/>
    <w:tmpl w:val="11F2CF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B32F97"/>
    <w:multiLevelType w:val="hybridMultilevel"/>
    <w:tmpl w:val="D91229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EF1712"/>
    <w:multiLevelType w:val="hybridMultilevel"/>
    <w:tmpl w:val="508EB1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CA6904"/>
    <w:multiLevelType w:val="hybridMultilevel"/>
    <w:tmpl w:val="3AB462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C958ED"/>
    <w:multiLevelType w:val="hybridMultilevel"/>
    <w:tmpl w:val="9E8859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250986"/>
    <w:multiLevelType w:val="hybridMultilevel"/>
    <w:tmpl w:val="1F8ECE7A"/>
    <w:lvl w:ilvl="0" w:tplc="293C66D2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A927BC"/>
    <w:multiLevelType w:val="hybridMultilevel"/>
    <w:tmpl w:val="A2AC2F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0451F8"/>
    <w:multiLevelType w:val="hybridMultilevel"/>
    <w:tmpl w:val="AC4C57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D80752"/>
    <w:multiLevelType w:val="hybridMultilevel"/>
    <w:tmpl w:val="4404AB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DF012E"/>
    <w:multiLevelType w:val="hybridMultilevel"/>
    <w:tmpl w:val="054200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DB419A"/>
    <w:multiLevelType w:val="hybridMultilevel"/>
    <w:tmpl w:val="F3AA54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4E44E5"/>
    <w:multiLevelType w:val="hybridMultilevel"/>
    <w:tmpl w:val="A23EA1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63647D"/>
    <w:multiLevelType w:val="hybridMultilevel"/>
    <w:tmpl w:val="9230B6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538653">
    <w:abstractNumId w:val="4"/>
  </w:num>
  <w:num w:numId="2" w16cid:durableId="1984846533">
    <w:abstractNumId w:val="15"/>
  </w:num>
  <w:num w:numId="3" w16cid:durableId="2082098250">
    <w:abstractNumId w:val="16"/>
  </w:num>
  <w:num w:numId="4" w16cid:durableId="1692145348">
    <w:abstractNumId w:val="14"/>
  </w:num>
  <w:num w:numId="5" w16cid:durableId="2083287626">
    <w:abstractNumId w:val="0"/>
  </w:num>
  <w:num w:numId="6" w16cid:durableId="1213157891">
    <w:abstractNumId w:val="12"/>
  </w:num>
  <w:num w:numId="7" w16cid:durableId="170029538">
    <w:abstractNumId w:val="8"/>
  </w:num>
  <w:num w:numId="8" w16cid:durableId="769425057">
    <w:abstractNumId w:val="7"/>
  </w:num>
  <w:num w:numId="9" w16cid:durableId="1629165208">
    <w:abstractNumId w:val="18"/>
  </w:num>
  <w:num w:numId="10" w16cid:durableId="1848211648">
    <w:abstractNumId w:val="11"/>
  </w:num>
  <w:num w:numId="11" w16cid:durableId="1276908342">
    <w:abstractNumId w:val="9"/>
  </w:num>
  <w:num w:numId="12" w16cid:durableId="1984113547">
    <w:abstractNumId w:val="6"/>
  </w:num>
  <w:num w:numId="13" w16cid:durableId="1051537583">
    <w:abstractNumId w:val="13"/>
  </w:num>
  <w:num w:numId="14" w16cid:durableId="2137867815">
    <w:abstractNumId w:val="19"/>
  </w:num>
  <w:num w:numId="15" w16cid:durableId="1664625443">
    <w:abstractNumId w:val="5"/>
  </w:num>
  <w:num w:numId="16" w16cid:durableId="429859161">
    <w:abstractNumId w:val="2"/>
  </w:num>
  <w:num w:numId="17" w16cid:durableId="2092459011">
    <w:abstractNumId w:val="1"/>
  </w:num>
  <w:num w:numId="18" w16cid:durableId="1983920069">
    <w:abstractNumId w:val="10"/>
  </w:num>
  <w:num w:numId="19" w16cid:durableId="1727490321">
    <w:abstractNumId w:val="17"/>
  </w:num>
  <w:num w:numId="20" w16cid:durableId="3170023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232"/>
    <w:rsid w:val="00000724"/>
    <w:rsid w:val="00012171"/>
    <w:rsid w:val="00014745"/>
    <w:rsid w:val="00016CFC"/>
    <w:rsid w:val="00021057"/>
    <w:rsid w:val="000308C5"/>
    <w:rsid w:val="00034DB2"/>
    <w:rsid w:val="00036749"/>
    <w:rsid w:val="00040B8B"/>
    <w:rsid w:val="00041C72"/>
    <w:rsid w:val="00041EB0"/>
    <w:rsid w:val="00044B07"/>
    <w:rsid w:val="00052E88"/>
    <w:rsid w:val="000553BC"/>
    <w:rsid w:val="000579C5"/>
    <w:rsid w:val="00061589"/>
    <w:rsid w:val="00062ECB"/>
    <w:rsid w:val="0006335F"/>
    <w:rsid w:val="00064664"/>
    <w:rsid w:val="00070BAC"/>
    <w:rsid w:val="00072916"/>
    <w:rsid w:val="00074592"/>
    <w:rsid w:val="0007633F"/>
    <w:rsid w:val="00076F68"/>
    <w:rsid w:val="00076FA7"/>
    <w:rsid w:val="00080B27"/>
    <w:rsid w:val="00084611"/>
    <w:rsid w:val="00085014"/>
    <w:rsid w:val="000871B3"/>
    <w:rsid w:val="000927B6"/>
    <w:rsid w:val="00094290"/>
    <w:rsid w:val="00094890"/>
    <w:rsid w:val="00094C9D"/>
    <w:rsid w:val="000A03BD"/>
    <w:rsid w:val="000A0BD6"/>
    <w:rsid w:val="000A6D32"/>
    <w:rsid w:val="000B06F8"/>
    <w:rsid w:val="000B4030"/>
    <w:rsid w:val="000B4043"/>
    <w:rsid w:val="000B7F25"/>
    <w:rsid w:val="000C0D3B"/>
    <w:rsid w:val="000C0E05"/>
    <w:rsid w:val="000C4204"/>
    <w:rsid w:val="000C4A3B"/>
    <w:rsid w:val="000C58CA"/>
    <w:rsid w:val="000C7246"/>
    <w:rsid w:val="000C7D8C"/>
    <w:rsid w:val="000D0277"/>
    <w:rsid w:val="000E31E4"/>
    <w:rsid w:val="000E431D"/>
    <w:rsid w:val="000E6400"/>
    <w:rsid w:val="000E7A98"/>
    <w:rsid w:val="000F2C83"/>
    <w:rsid w:val="000F5E31"/>
    <w:rsid w:val="00103AEC"/>
    <w:rsid w:val="00105526"/>
    <w:rsid w:val="00105CDF"/>
    <w:rsid w:val="00107AB3"/>
    <w:rsid w:val="0011415D"/>
    <w:rsid w:val="001265D2"/>
    <w:rsid w:val="001272A5"/>
    <w:rsid w:val="00140E35"/>
    <w:rsid w:val="00141183"/>
    <w:rsid w:val="0014355B"/>
    <w:rsid w:val="00145463"/>
    <w:rsid w:val="00150401"/>
    <w:rsid w:val="00151C2D"/>
    <w:rsid w:val="00153B5B"/>
    <w:rsid w:val="00155944"/>
    <w:rsid w:val="001571A4"/>
    <w:rsid w:val="00164FA6"/>
    <w:rsid w:val="00172751"/>
    <w:rsid w:val="00185DEC"/>
    <w:rsid w:val="001869AF"/>
    <w:rsid w:val="001874B1"/>
    <w:rsid w:val="00191DCF"/>
    <w:rsid w:val="00193657"/>
    <w:rsid w:val="001954F5"/>
    <w:rsid w:val="001964DA"/>
    <w:rsid w:val="001A2F75"/>
    <w:rsid w:val="001A7EB3"/>
    <w:rsid w:val="001B5243"/>
    <w:rsid w:val="001B58A4"/>
    <w:rsid w:val="001B5B74"/>
    <w:rsid w:val="001C0339"/>
    <w:rsid w:val="001C1BA4"/>
    <w:rsid w:val="001C1FE1"/>
    <w:rsid w:val="001C7C5A"/>
    <w:rsid w:val="001C7D58"/>
    <w:rsid w:val="001D5B62"/>
    <w:rsid w:val="001D69AD"/>
    <w:rsid w:val="001D7FF5"/>
    <w:rsid w:val="001E1592"/>
    <w:rsid w:val="001E2529"/>
    <w:rsid w:val="001E3D7E"/>
    <w:rsid w:val="001E789F"/>
    <w:rsid w:val="001F1AEF"/>
    <w:rsid w:val="001F3290"/>
    <w:rsid w:val="001F488E"/>
    <w:rsid w:val="001F5452"/>
    <w:rsid w:val="001F6B63"/>
    <w:rsid w:val="001F6EC2"/>
    <w:rsid w:val="00220761"/>
    <w:rsid w:val="00232BE8"/>
    <w:rsid w:val="00240E48"/>
    <w:rsid w:val="00256B87"/>
    <w:rsid w:val="002573BA"/>
    <w:rsid w:val="002626DC"/>
    <w:rsid w:val="002659A2"/>
    <w:rsid w:val="00271608"/>
    <w:rsid w:val="0027346B"/>
    <w:rsid w:val="0027504F"/>
    <w:rsid w:val="00275367"/>
    <w:rsid w:val="00277130"/>
    <w:rsid w:val="00277352"/>
    <w:rsid w:val="00281F8B"/>
    <w:rsid w:val="00283D80"/>
    <w:rsid w:val="00284B98"/>
    <w:rsid w:val="00293190"/>
    <w:rsid w:val="00293E06"/>
    <w:rsid w:val="002948C9"/>
    <w:rsid w:val="0029496B"/>
    <w:rsid w:val="002A1092"/>
    <w:rsid w:val="002A3D69"/>
    <w:rsid w:val="002A6342"/>
    <w:rsid w:val="002B05E5"/>
    <w:rsid w:val="002B14A8"/>
    <w:rsid w:val="002B5684"/>
    <w:rsid w:val="002B5CAE"/>
    <w:rsid w:val="002B6B7A"/>
    <w:rsid w:val="002C0744"/>
    <w:rsid w:val="002C0A4B"/>
    <w:rsid w:val="002C1E1A"/>
    <w:rsid w:val="002D616D"/>
    <w:rsid w:val="002D7E75"/>
    <w:rsid w:val="002E5509"/>
    <w:rsid w:val="002E58A7"/>
    <w:rsid w:val="002E5938"/>
    <w:rsid w:val="002E6CDB"/>
    <w:rsid w:val="002E7DCB"/>
    <w:rsid w:val="002F0AC0"/>
    <w:rsid w:val="00302A2D"/>
    <w:rsid w:val="00307718"/>
    <w:rsid w:val="00307831"/>
    <w:rsid w:val="00310074"/>
    <w:rsid w:val="00310E4E"/>
    <w:rsid w:val="0031289F"/>
    <w:rsid w:val="0031342B"/>
    <w:rsid w:val="00315128"/>
    <w:rsid w:val="00316573"/>
    <w:rsid w:val="003207B0"/>
    <w:rsid w:val="00321B56"/>
    <w:rsid w:val="00321BAA"/>
    <w:rsid w:val="00323576"/>
    <w:rsid w:val="00324DAB"/>
    <w:rsid w:val="00326CFD"/>
    <w:rsid w:val="0032722C"/>
    <w:rsid w:val="003272CA"/>
    <w:rsid w:val="0033180D"/>
    <w:rsid w:val="0033188E"/>
    <w:rsid w:val="003325F9"/>
    <w:rsid w:val="0033276B"/>
    <w:rsid w:val="00333E20"/>
    <w:rsid w:val="003346BE"/>
    <w:rsid w:val="00335877"/>
    <w:rsid w:val="00340C65"/>
    <w:rsid w:val="00340ECA"/>
    <w:rsid w:val="003412A8"/>
    <w:rsid w:val="00342432"/>
    <w:rsid w:val="0034759B"/>
    <w:rsid w:val="00350CD6"/>
    <w:rsid w:val="00351CB4"/>
    <w:rsid w:val="00352855"/>
    <w:rsid w:val="00353B4F"/>
    <w:rsid w:val="003575F0"/>
    <w:rsid w:val="00366870"/>
    <w:rsid w:val="003757E4"/>
    <w:rsid w:val="00375977"/>
    <w:rsid w:val="0037601C"/>
    <w:rsid w:val="00377DBE"/>
    <w:rsid w:val="00383B4D"/>
    <w:rsid w:val="00383C23"/>
    <w:rsid w:val="003876EC"/>
    <w:rsid w:val="003947F8"/>
    <w:rsid w:val="00394EE0"/>
    <w:rsid w:val="003A28BC"/>
    <w:rsid w:val="003A38C0"/>
    <w:rsid w:val="003A5C0D"/>
    <w:rsid w:val="003A5FF7"/>
    <w:rsid w:val="003A60D5"/>
    <w:rsid w:val="003A6850"/>
    <w:rsid w:val="003A6D52"/>
    <w:rsid w:val="003B01B1"/>
    <w:rsid w:val="003B26FC"/>
    <w:rsid w:val="003B5052"/>
    <w:rsid w:val="004108FF"/>
    <w:rsid w:val="00412074"/>
    <w:rsid w:val="0041476B"/>
    <w:rsid w:val="00417DBE"/>
    <w:rsid w:val="00426059"/>
    <w:rsid w:val="004303F5"/>
    <w:rsid w:val="00432772"/>
    <w:rsid w:val="00433E4D"/>
    <w:rsid w:val="00434AAA"/>
    <w:rsid w:val="00442ED7"/>
    <w:rsid w:val="00447410"/>
    <w:rsid w:val="004512D0"/>
    <w:rsid w:val="00452587"/>
    <w:rsid w:val="00452C88"/>
    <w:rsid w:val="0045338C"/>
    <w:rsid w:val="004558DA"/>
    <w:rsid w:val="004605F1"/>
    <w:rsid w:val="00463566"/>
    <w:rsid w:val="00466199"/>
    <w:rsid w:val="00475337"/>
    <w:rsid w:val="0047739F"/>
    <w:rsid w:val="00477C72"/>
    <w:rsid w:val="00481477"/>
    <w:rsid w:val="0048329E"/>
    <w:rsid w:val="00484E41"/>
    <w:rsid w:val="00492521"/>
    <w:rsid w:val="004959A6"/>
    <w:rsid w:val="004966AF"/>
    <w:rsid w:val="00497BF3"/>
    <w:rsid w:val="004A1CEC"/>
    <w:rsid w:val="004B4A28"/>
    <w:rsid w:val="004B5180"/>
    <w:rsid w:val="004B776E"/>
    <w:rsid w:val="004C126F"/>
    <w:rsid w:val="004C4BFF"/>
    <w:rsid w:val="004C4C0B"/>
    <w:rsid w:val="004C7B9C"/>
    <w:rsid w:val="004D0BAB"/>
    <w:rsid w:val="004D4931"/>
    <w:rsid w:val="004D4DD2"/>
    <w:rsid w:val="004E6B28"/>
    <w:rsid w:val="004F27DD"/>
    <w:rsid w:val="004F384F"/>
    <w:rsid w:val="004F6CDC"/>
    <w:rsid w:val="00501FC1"/>
    <w:rsid w:val="0050295B"/>
    <w:rsid w:val="0050368D"/>
    <w:rsid w:val="00506DCE"/>
    <w:rsid w:val="005139E6"/>
    <w:rsid w:val="0051424F"/>
    <w:rsid w:val="00517D82"/>
    <w:rsid w:val="00520E39"/>
    <w:rsid w:val="0052261F"/>
    <w:rsid w:val="005368AB"/>
    <w:rsid w:val="0054304F"/>
    <w:rsid w:val="0054314C"/>
    <w:rsid w:val="005431DD"/>
    <w:rsid w:val="00543D4E"/>
    <w:rsid w:val="00545D2A"/>
    <w:rsid w:val="0054673B"/>
    <w:rsid w:val="00552473"/>
    <w:rsid w:val="00553978"/>
    <w:rsid w:val="00562AA7"/>
    <w:rsid w:val="00563C3A"/>
    <w:rsid w:val="00564ACF"/>
    <w:rsid w:val="005666B3"/>
    <w:rsid w:val="00571393"/>
    <w:rsid w:val="005828FD"/>
    <w:rsid w:val="00582C66"/>
    <w:rsid w:val="005849A8"/>
    <w:rsid w:val="00585721"/>
    <w:rsid w:val="005858A1"/>
    <w:rsid w:val="005901FF"/>
    <w:rsid w:val="005922B6"/>
    <w:rsid w:val="00592F38"/>
    <w:rsid w:val="005A3776"/>
    <w:rsid w:val="005A439B"/>
    <w:rsid w:val="005A46BB"/>
    <w:rsid w:val="005A48C2"/>
    <w:rsid w:val="005A4BD0"/>
    <w:rsid w:val="005A653B"/>
    <w:rsid w:val="005C31D7"/>
    <w:rsid w:val="005D2D46"/>
    <w:rsid w:val="005D4544"/>
    <w:rsid w:val="005E22A2"/>
    <w:rsid w:val="005E39E5"/>
    <w:rsid w:val="005E44A0"/>
    <w:rsid w:val="005E5436"/>
    <w:rsid w:val="005E685C"/>
    <w:rsid w:val="005E7739"/>
    <w:rsid w:val="005F074B"/>
    <w:rsid w:val="005F0F41"/>
    <w:rsid w:val="005F4433"/>
    <w:rsid w:val="006034F5"/>
    <w:rsid w:val="006040E7"/>
    <w:rsid w:val="00612D86"/>
    <w:rsid w:val="006137A4"/>
    <w:rsid w:val="00617770"/>
    <w:rsid w:val="00620502"/>
    <w:rsid w:val="00625013"/>
    <w:rsid w:val="00625FF5"/>
    <w:rsid w:val="006272A3"/>
    <w:rsid w:val="00630519"/>
    <w:rsid w:val="006315A3"/>
    <w:rsid w:val="00631F36"/>
    <w:rsid w:val="00634081"/>
    <w:rsid w:val="00634F3C"/>
    <w:rsid w:val="006408E0"/>
    <w:rsid w:val="006415DD"/>
    <w:rsid w:val="00642F33"/>
    <w:rsid w:val="006440AD"/>
    <w:rsid w:val="00644F1F"/>
    <w:rsid w:val="00651DBF"/>
    <w:rsid w:val="00653945"/>
    <w:rsid w:val="00653DFD"/>
    <w:rsid w:val="00653F73"/>
    <w:rsid w:val="006552E8"/>
    <w:rsid w:val="006554DF"/>
    <w:rsid w:val="00656461"/>
    <w:rsid w:val="00657662"/>
    <w:rsid w:val="00663A86"/>
    <w:rsid w:val="00664B59"/>
    <w:rsid w:val="0067233E"/>
    <w:rsid w:val="00676314"/>
    <w:rsid w:val="0068066E"/>
    <w:rsid w:val="006819CB"/>
    <w:rsid w:val="00682ADC"/>
    <w:rsid w:val="00683AFA"/>
    <w:rsid w:val="006863C5"/>
    <w:rsid w:val="00692840"/>
    <w:rsid w:val="006943D7"/>
    <w:rsid w:val="00694B1A"/>
    <w:rsid w:val="006A3CB6"/>
    <w:rsid w:val="006A5090"/>
    <w:rsid w:val="006A62E9"/>
    <w:rsid w:val="006B2C39"/>
    <w:rsid w:val="006B2DC6"/>
    <w:rsid w:val="006B77F6"/>
    <w:rsid w:val="006D0C5A"/>
    <w:rsid w:val="006D34BD"/>
    <w:rsid w:val="006D3742"/>
    <w:rsid w:val="006D5534"/>
    <w:rsid w:val="006D61EB"/>
    <w:rsid w:val="006D61F1"/>
    <w:rsid w:val="006D7B39"/>
    <w:rsid w:val="006F355C"/>
    <w:rsid w:val="006F6A41"/>
    <w:rsid w:val="006F7087"/>
    <w:rsid w:val="00701C05"/>
    <w:rsid w:val="00702AFB"/>
    <w:rsid w:val="007040C0"/>
    <w:rsid w:val="00705D50"/>
    <w:rsid w:val="00710DC0"/>
    <w:rsid w:val="0071100C"/>
    <w:rsid w:val="007141DD"/>
    <w:rsid w:val="0071579E"/>
    <w:rsid w:val="00715B95"/>
    <w:rsid w:val="00716D74"/>
    <w:rsid w:val="00723915"/>
    <w:rsid w:val="007324A3"/>
    <w:rsid w:val="00741E40"/>
    <w:rsid w:val="0074303A"/>
    <w:rsid w:val="00750627"/>
    <w:rsid w:val="00751E9A"/>
    <w:rsid w:val="00752C3E"/>
    <w:rsid w:val="00753501"/>
    <w:rsid w:val="00754BBF"/>
    <w:rsid w:val="00761293"/>
    <w:rsid w:val="0076191A"/>
    <w:rsid w:val="00762D2D"/>
    <w:rsid w:val="00764402"/>
    <w:rsid w:val="00764432"/>
    <w:rsid w:val="007646E9"/>
    <w:rsid w:val="0076534C"/>
    <w:rsid w:val="00766C67"/>
    <w:rsid w:val="00767322"/>
    <w:rsid w:val="007806E0"/>
    <w:rsid w:val="00781886"/>
    <w:rsid w:val="007860BE"/>
    <w:rsid w:val="00787478"/>
    <w:rsid w:val="00791BF4"/>
    <w:rsid w:val="007A1545"/>
    <w:rsid w:val="007A490F"/>
    <w:rsid w:val="007A6130"/>
    <w:rsid w:val="007C1CF8"/>
    <w:rsid w:val="007C28C2"/>
    <w:rsid w:val="007C303F"/>
    <w:rsid w:val="007D166F"/>
    <w:rsid w:val="007D2CBC"/>
    <w:rsid w:val="007E30A8"/>
    <w:rsid w:val="007E3920"/>
    <w:rsid w:val="007E4B42"/>
    <w:rsid w:val="007E626A"/>
    <w:rsid w:val="007F0640"/>
    <w:rsid w:val="007F0887"/>
    <w:rsid w:val="007F299A"/>
    <w:rsid w:val="007F2D75"/>
    <w:rsid w:val="007F6002"/>
    <w:rsid w:val="007F7822"/>
    <w:rsid w:val="00801321"/>
    <w:rsid w:val="0080229F"/>
    <w:rsid w:val="00804265"/>
    <w:rsid w:val="00806B6A"/>
    <w:rsid w:val="0080790F"/>
    <w:rsid w:val="00810473"/>
    <w:rsid w:val="008122A8"/>
    <w:rsid w:val="00813AF4"/>
    <w:rsid w:val="008158AC"/>
    <w:rsid w:val="00815A41"/>
    <w:rsid w:val="00816B90"/>
    <w:rsid w:val="00816CC5"/>
    <w:rsid w:val="00820424"/>
    <w:rsid w:val="00826B63"/>
    <w:rsid w:val="00827C48"/>
    <w:rsid w:val="00836126"/>
    <w:rsid w:val="0083641F"/>
    <w:rsid w:val="008433DB"/>
    <w:rsid w:val="008467B0"/>
    <w:rsid w:val="00846D0F"/>
    <w:rsid w:val="00850597"/>
    <w:rsid w:val="008514C7"/>
    <w:rsid w:val="00852533"/>
    <w:rsid w:val="00870597"/>
    <w:rsid w:val="00871CC2"/>
    <w:rsid w:val="008723A5"/>
    <w:rsid w:val="00875CD7"/>
    <w:rsid w:val="00883AD1"/>
    <w:rsid w:val="00884322"/>
    <w:rsid w:val="008856EF"/>
    <w:rsid w:val="00892F8E"/>
    <w:rsid w:val="0089488A"/>
    <w:rsid w:val="00894D6F"/>
    <w:rsid w:val="008A57A8"/>
    <w:rsid w:val="008B06CD"/>
    <w:rsid w:val="008B233B"/>
    <w:rsid w:val="008B271F"/>
    <w:rsid w:val="008C2F7A"/>
    <w:rsid w:val="008D3EF9"/>
    <w:rsid w:val="008D4FD5"/>
    <w:rsid w:val="008D64F1"/>
    <w:rsid w:val="008E30AA"/>
    <w:rsid w:val="008E4529"/>
    <w:rsid w:val="008E462E"/>
    <w:rsid w:val="008E5755"/>
    <w:rsid w:val="008F243C"/>
    <w:rsid w:val="008F6C07"/>
    <w:rsid w:val="0090106B"/>
    <w:rsid w:val="00902DC2"/>
    <w:rsid w:val="009052B7"/>
    <w:rsid w:val="0090629D"/>
    <w:rsid w:val="00907A98"/>
    <w:rsid w:val="00914F6D"/>
    <w:rsid w:val="0091612F"/>
    <w:rsid w:val="00916DBC"/>
    <w:rsid w:val="009200C4"/>
    <w:rsid w:val="009239A3"/>
    <w:rsid w:val="00926CD9"/>
    <w:rsid w:val="009273D9"/>
    <w:rsid w:val="00927A11"/>
    <w:rsid w:val="00927DA3"/>
    <w:rsid w:val="00935317"/>
    <w:rsid w:val="009408FC"/>
    <w:rsid w:val="0094309F"/>
    <w:rsid w:val="00944BBA"/>
    <w:rsid w:val="00946DB0"/>
    <w:rsid w:val="0094796F"/>
    <w:rsid w:val="009503AB"/>
    <w:rsid w:val="00952D4A"/>
    <w:rsid w:val="00960D2F"/>
    <w:rsid w:val="0096135B"/>
    <w:rsid w:val="00962E5E"/>
    <w:rsid w:val="00963DAC"/>
    <w:rsid w:val="009670EF"/>
    <w:rsid w:val="009702D5"/>
    <w:rsid w:val="009708CD"/>
    <w:rsid w:val="00973112"/>
    <w:rsid w:val="0097373B"/>
    <w:rsid w:val="00976869"/>
    <w:rsid w:val="00977194"/>
    <w:rsid w:val="0097786E"/>
    <w:rsid w:val="009824A2"/>
    <w:rsid w:val="0098557E"/>
    <w:rsid w:val="00992D8F"/>
    <w:rsid w:val="0099797E"/>
    <w:rsid w:val="009B04D1"/>
    <w:rsid w:val="009B47EA"/>
    <w:rsid w:val="009B5C08"/>
    <w:rsid w:val="009B66A5"/>
    <w:rsid w:val="009C1A99"/>
    <w:rsid w:val="009C241E"/>
    <w:rsid w:val="009C2824"/>
    <w:rsid w:val="009C6F8B"/>
    <w:rsid w:val="009D09EE"/>
    <w:rsid w:val="009D2052"/>
    <w:rsid w:val="009D4433"/>
    <w:rsid w:val="009D6B4A"/>
    <w:rsid w:val="009E0123"/>
    <w:rsid w:val="009E0892"/>
    <w:rsid w:val="009E270C"/>
    <w:rsid w:val="009E28AF"/>
    <w:rsid w:val="009E2D93"/>
    <w:rsid w:val="009E623F"/>
    <w:rsid w:val="009F0232"/>
    <w:rsid w:val="009F2D0D"/>
    <w:rsid w:val="00A14CF5"/>
    <w:rsid w:val="00A176AD"/>
    <w:rsid w:val="00A20EA7"/>
    <w:rsid w:val="00A213BD"/>
    <w:rsid w:val="00A21D63"/>
    <w:rsid w:val="00A26655"/>
    <w:rsid w:val="00A31141"/>
    <w:rsid w:val="00A4026E"/>
    <w:rsid w:val="00A4471C"/>
    <w:rsid w:val="00A46423"/>
    <w:rsid w:val="00A50037"/>
    <w:rsid w:val="00A5233C"/>
    <w:rsid w:val="00A56C69"/>
    <w:rsid w:val="00A572AA"/>
    <w:rsid w:val="00A66683"/>
    <w:rsid w:val="00A66F73"/>
    <w:rsid w:val="00A6713B"/>
    <w:rsid w:val="00A71C94"/>
    <w:rsid w:val="00A72F98"/>
    <w:rsid w:val="00A7512F"/>
    <w:rsid w:val="00A82DA6"/>
    <w:rsid w:val="00A84467"/>
    <w:rsid w:val="00A877D7"/>
    <w:rsid w:val="00A8780A"/>
    <w:rsid w:val="00A94D49"/>
    <w:rsid w:val="00A95E73"/>
    <w:rsid w:val="00A96525"/>
    <w:rsid w:val="00A96CFC"/>
    <w:rsid w:val="00AA0E08"/>
    <w:rsid w:val="00AB2773"/>
    <w:rsid w:val="00AB337F"/>
    <w:rsid w:val="00AB3708"/>
    <w:rsid w:val="00AB7EE1"/>
    <w:rsid w:val="00AC1EAA"/>
    <w:rsid w:val="00AC2FF8"/>
    <w:rsid w:val="00AC3D0F"/>
    <w:rsid w:val="00AD1196"/>
    <w:rsid w:val="00AD50C2"/>
    <w:rsid w:val="00AE2E62"/>
    <w:rsid w:val="00AE36A5"/>
    <w:rsid w:val="00AE6295"/>
    <w:rsid w:val="00AE70CA"/>
    <w:rsid w:val="00AF1181"/>
    <w:rsid w:val="00AF2179"/>
    <w:rsid w:val="00B0021B"/>
    <w:rsid w:val="00B015D9"/>
    <w:rsid w:val="00B01B72"/>
    <w:rsid w:val="00B033B1"/>
    <w:rsid w:val="00B079FE"/>
    <w:rsid w:val="00B11EF3"/>
    <w:rsid w:val="00B121AC"/>
    <w:rsid w:val="00B17629"/>
    <w:rsid w:val="00B21720"/>
    <w:rsid w:val="00B21BFB"/>
    <w:rsid w:val="00B26CF9"/>
    <w:rsid w:val="00B277F3"/>
    <w:rsid w:val="00B3638B"/>
    <w:rsid w:val="00B36F0D"/>
    <w:rsid w:val="00B411C1"/>
    <w:rsid w:val="00B432B2"/>
    <w:rsid w:val="00B46046"/>
    <w:rsid w:val="00B511DE"/>
    <w:rsid w:val="00B57A2C"/>
    <w:rsid w:val="00B724EE"/>
    <w:rsid w:val="00B749F2"/>
    <w:rsid w:val="00B76D22"/>
    <w:rsid w:val="00B82F75"/>
    <w:rsid w:val="00B83E94"/>
    <w:rsid w:val="00B8639F"/>
    <w:rsid w:val="00B943D7"/>
    <w:rsid w:val="00B94A88"/>
    <w:rsid w:val="00B94FDB"/>
    <w:rsid w:val="00B959A1"/>
    <w:rsid w:val="00BA30B5"/>
    <w:rsid w:val="00BB2514"/>
    <w:rsid w:val="00BB3620"/>
    <w:rsid w:val="00BB7E40"/>
    <w:rsid w:val="00BC0857"/>
    <w:rsid w:val="00BC0BD6"/>
    <w:rsid w:val="00BC509F"/>
    <w:rsid w:val="00BC7C7B"/>
    <w:rsid w:val="00BE02B7"/>
    <w:rsid w:val="00BE4E65"/>
    <w:rsid w:val="00BE7391"/>
    <w:rsid w:val="00BF04DC"/>
    <w:rsid w:val="00BF1681"/>
    <w:rsid w:val="00BF768A"/>
    <w:rsid w:val="00BF7A2B"/>
    <w:rsid w:val="00C00923"/>
    <w:rsid w:val="00C027D3"/>
    <w:rsid w:val="00C04CBA"/>
    <w:rsid w:val="00C07485"/>
    <w:rsid w:val="00C1006C"/>
    <w:rsid w:val="00C125F1"/>
    <w:rsid w:val="00C2034F"/>
    <w:rsid w:val="00C222F3"/>
    <w:rsid w:val="00C27575"/>
    <w:rsid w:val="00C30B66"/>
    <w:rsid w:val="00C3271C"/>
    <w:rsid w:val="00C33A42"/>
    <w:rsid w:val="00C34CBB"/>
    <w:rsid w:val="00C373E8"/>
    <w:rsid w:val="00C402EF"/>
    <w:rsid w:val="00C40337"/>
    <w:rsid w:val="00C4124C"/>
    <w:rsid w:val="00C471F4"/>
    <w:rsid w:val="00C47FF4"/>
    <w:rsid w:val="00C50D38"/>
    <w:rsid w:val="00C5444B"/>
    <w:rsid w:val="00C54734"/>
    <w:rsid w:val="00C67C89"/>
    <w:rsid w:val="00C7184D"/>
    <w:rsid w:val="00C7393E"/>
    <w:rsid w:val="00C76FD9"/>
    <w:rsid w:val="00C816B7"/>
    <w:rsid w:val="00C821D3"/>
    <w:rsid w:val="00C843DA"/>
    <w:rsid w:val="00C8494E"/>
    <w:rsid w:val="00C84D61"/>
    <w:rsid w:val="00C900B0"/>
    <w:rsid w:val="00C912C7"/>
    <w:rsid w:val="00C91E7F"/>
    <w:rsid w:val="00CA095E"/>
    <w:rsid w:val="00CB0A70"/>
    <w:rsid w:val="00CB24D3"/>
    <w:rsid w:val="00CB2896"/>
    <w:rsid w:val="00CB2CB1"/>
    <w:rsid w:val="00CB5FFD"/>
    <w:rsid w:val="00CB61F8"/>
    <w:rsid w:val="00CB667C"/>
    <w:rsid w:val="00CB67B8"/>
    <w:rsid w:val="00CB708F"/>
    <w:rsid w:val="00CC2BA7"/>
    <w:rsid w:val="00CC3C32"/>
    <w:rsid w:val="00CD310A"/>
    <w:rsid w:val="00CE38C8"/>
    <w:rsid w:val="00CE62E0"/>
    <w:rsid w:val="00CE68EF"/>
    <w:rsid w:val="00CF271F"/>
    <w:rsid w:val="00CF4162"/>
    <w:rsid w:val="00CF62AD"/>
    <w:rsid w:val="00D13D12"/>
    <w:rsid w:val="00D1458F"/>
    <w:rsid w:val="00D217FF"/>
    <w:rsid w:val="00D302BD"/>
    <w:rsid w:val="00D31737"/>
    <w:rsid w:val="00D319DE"/>
    <w:rsid w:val="00D33227"/>
    <w:rsid w:val="00D3369A"/>
    <w:rsid w:val="00D340B7"/>
    <w:rsid w:val="00D3470C"/>
    <w:rsid w:val="00D35DEA"/>
    <w:rsid w:val="00D372E3"/>
    <w:rsid w:val="00D44319"/>
    <w:rsid w:val="00D456F5"/>
    <w:rsid w:val="00D504E6"/>
    <w:rsid w:val="00D5086E"/>
    <w:rsid w:val="00D51072"/>
    <w:rsid w:val="00D5269C"/>
    <w:rsid w:val="00D53096"/>
    <w:rsid w:val="00D53379"/>
    <w:rsid w:val="00D55309"/>
    <w:rsid w:val="00D55840"/>
    <w:rsid w:val="00D6261E"/>
    <w:rsid w:val="00D63FCA"/>
    <w:rsid w:val="00D65BFA"/>
    <w:rsid w:val="00D6683C"/>
    <w:rsid w:val="00D7044A"/>
    <w:rsid w:val="00D77DFB"/>
    <w:rsid w:val="00D80C00"/>
    <w:rsid w:val="00D8161C"/>
    <w:rsid w:val="00D82A12"/>
    <w:rsid w:val="00D83F60"/>
    <w:rsid w:val="00D85267"/>
    <w:rsid w:val="00D91322"/>
    <w:rsid w:val="00D91A88"/>
    <w:rsid w:val="00D96F1C"/>
    <w:rsid w:val="00DA2FF3"/>
    <w:rsid w:val="00DB145C"/>
    <w:rsid w:val="00DB2FAB"/>
    <w:rsid w:val="00DB387E"/>
    <w:rsid w:val="00DB418F"/>
    <w:rsid w:val="00DB459D"/>
    <w:rsid w:val="00DB5312"/>
    <w:rsid w:val="00DB5AE6"/>
    <w:rsid w:val="00DB688C"/>
    <w:rsid w:val="00DC0691"/>
    <w:rsid w:val="00DC2530"/>
    <w:rsid w:val="00DC2682"/>
    <w:rsid w:val="00DC272D"/>
    <w:rsid w:val="00DC3360"/>
    <w:rsid w:val="00DC5085"/>
    <w:rsid w:val="00DC5344"/>
    <w:rsid w:val="00DC7F34"/>
    <w:rsid w:val="00DD0C02"/>
    <w:rsid w:val="00DD3258"/>
    <w:rsid w:val="00DD5A90"/>
    <w:rsid w:val="00DE0755"/>
    <w:rsid w:val="00DE3331"/>
    <w:rsid w:val="00DF1AE1"/>
    <w:rsid w:val="00DF2406"/>
    <w:rsid w:val="00DF52D8"/>
    <w:rsid w:val="00DF5FF1"/>
    <w:rsid w:val="00E000A7"/>
    <w:rsid w:val="00E008F7"/>
    <w:rsid w:val="00E03972"/>
    <w:rsid w:val="00E06432"/>
    <w:rsid w:val="00E07BF7"/>
    <w:rsid w:val="00E07C36"/>
    <w:rsid w:val="00E11326"/>
    <w:rsid w:val="00E22609"/>
    <w:rsid w:val="00E24532"/>
    <w:rsid w:val="00E271AC"/>
    <w:rsid w:val="00E33366"/>
    <w:rsid w:val="00E33F74"/>
    <w:rsid w:val="00E34069"/>
    <w:rsid w:val="00E361A5"/>
    <w:rsid w:val="00E51DCA"/>
    <w:rsid w:val="00E57B3D"/>
    <w:rsid w:val="00E6327D"/>
    <w:rsid w:val="00E64CF2"/>
    <w:rsid w:val="00E64E6D"/>
    <w:rsid w:val="00E70752"/>
    <w:rsid w:val="00E71063"/>
    <w:rsid w:val="00E71EC6"/>
    <w:rsid w:val="00E73AAB"/>
    <w:rsid w:val="00E763F4"/>
    <w:rsid w:val="00E863A3"/>
    <w:rsid w:val="00E86570"/>
    <w:rsid w:val="00E86931"/>
    <w:rsid w:val="00E87EFA"/>
    <w:rsid w:val="00E93001"/>
    <w:rsid w:val="00E96AAF"/>
    <w:rsid w:val="00E96FF8"/>
    <w:rsid w:val="00EA028D"/>
    <w:rsid w:val="00EA5A84"/>
    <w:rsid w:val="00EA7C04"/>
    <w:rsid w:val="00EB225E"/>
    <w:rsid w:val="00EC3994"/>
    <w:rsid w:val="00EC4F18"/>
    <w:rsid w:val="00EC5FA4"/>
    <w:rsid w:val="00EC657A"/>
    <w:rsid w:val="00ED0901"/>
    <w:rsid w:val="00ED1AEF"/>
    <w:rsid w:val="00ED57B7"/>
    <w:rsid w:val="00ED6B2B"/>
    <w:rsid w:val="00EF2A8C"/>
    <w:rsid w:val="00EF31D7"/>
    <w:rsid w:val="00EF38D9"/>
    <w:rsid w:val="00EF4239"/>
    <w:rsid w:val="00F0393D"/>
    <w:rsid w:val="00F0649E"/>
    <w:rsid w:val="00F0689A"/>
    <w:rsid w:val="00F13C4B"/>
    <w:rsid w:val="00F267A6"/>
    <w:rsid w:val="00F269B3"/>
    <w:rsid w:val="00F269D0"/>
    <w:rsid w:val="00F26A71"/>
    <w:rsid w:val="00F26DF2"/>
    <w:rsid w:val="00F277B2"/>
    <w:rsid w:val="00F30D55"/>
    <w:rsid w:val="00F336E6"/>
    <w:rsid w:val="00F34802"/>
    <w:rsid w:val="00F36E30"/>
    <w:rsid w:val="00F3766B"/>
    <w:rsid w:val="00F410CC"/>
    <w:rsid w:val="00F43BD2"/>
    <w:rsid w:val="00F44103"/>
    <w:rsid w:val="00F44388"/>
    <w:rsid w:val="00F454BC"/>
    <w:rsid w:val="00F45812"/>
    <w:rsid w:val="00F46E8C"/>
    <w:rsid w:val="00F571B5"/>
    <w:rsid w:val="00F60306"/>
    <w:rsid w:val="00F61495"/>
    <w:rsid w:val="00F6184A"/>
    <w:rsid w:val="00F61BEF"/>
    <w:rsid w:val="00F665EC"/>
    <w:rsid w:val="00F72157"/>
    <w:rsid w:val="00F72C9F"/>
    <w:rsid w:val="00F730D1"/>
    <w:rsid w:val="00F75825"/>
    <w:rsid w:val="00F804A6"/>
    <w:rsid w:val="00F80A50"/>
    <w:rsid w:val="00F85775"/>
    <w:rsid w:val="00F95D54"/>
    <w:rsid w:val="00FA287F"/>
    <w:rsid w:val="00FB3433"/>
    <w:rsid w:val="00FB4F21"/>
    <w:rsid w:val="00FB566B"/>
    <w:rsid w:val="00FC36C3"/>
    <w:rsid w:val="00FC3719"/>
    <w:rsid w:val="00FD000B"/>
    <w:rsid w:val="00FD47A2"/>
    <w:rsid w:val="00FD4BFF"/>
    <w:rsid w:val="00FE10E6"/>
    <w:rsid w:val="00FF0098"/>
    <w:rsid w:val="00FF2A4C"/>
    <w:rsid w:val="00FF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6BEBA7"/>
  <w15:docId w15:val="{A1A8C766-5F39-4ED8-B39B-C4543EB3D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2E6CD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2E6C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dhuvud">
    <w:name w:val="header"/>
    <w:basedOn w:val="Normal"/>
    <w:link w:val="SidhuvudChar"/>
    <w:uiPriority w:val="99"/>
    <w:unhideWhenUsed/>
    <w:rsid w:val="00804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04265"/>
  </w:style>
  <w:style w:type="paragraph" w:styleId="Sidfot">
    <w:name w:val="footer"/>
    <w:basedOn w:val="Normal"/>
    <w:link w:val="SidfotChar"/>
    <w:uiPriority w:val="99"/>
    <w:unhideWhenUsed/>
    <w:rsid w:val="00804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04265"/>
  </w:style>
  <w:style w:type="character" w:styleId="Hyperlnk">
    <w:name w:val="Hyperlink"/>
    <w:basedOn w:val="Standardstycketeckensnitt"/>
    <w:uiPriority w:val="99"/>
    <w:unhideWhenUsed/>
    <w:rsid w:val="00D91322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927DA3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F3766B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383C23"/>
    <w:rPr>
      <w:color w:val="800080" w:themeColor="followedHyperlink"/>
      <w:u w:val="single"/>
    </w:rPr>
  </w:style>
  <w:style w:type="paragraph" w:customStyle="1" w:styleId="m7860842238323529907msolistparagraph">
    <w:name w:val="m_7860842238323529907msolistparagraph"/>
    <w:basedOn w:val="Normal"/>
    <w:rsid w:val="00A94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b.se/goteborg/brf/skogsbry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oendeservice.gbg@hsb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sb.se/goteborg/felanm&#228;la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Nordmanna Bowling</dc:creator>
  <cp:lastModifiedBy>Charlotte Hård af Segerstad</cp:lastModifiedBy>
  <cp:revision>2</cp:revision>
  <cp:lastPrinted>2016-01-21T10:41:00Z</cp:lastPrinted>
  <dcterms:created xsi:type="dcterms:W3CDTF">2024-12-28T15:24:00Z</dcterms:created>
  <dcterms:modified xsi:type="dcterms:W3CDTF">2024-12-28T15:24:00Z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bc4404-d96b-4544-9544-a30b749faca9_Enabled">
    <vt:lpwstr>true</vt:lpwstr>
  </property>
  <property fmtid="{D5CDD505-2E9C-101B-9397-08002B2CF9AE}" pid="3" name="MSIP_Label_f0bc4404-d96b-4544-9544-a30b749faca9_SetDate">
    <vt:lpwstr>2021-01-25T17:08:38Z</vt:lpwstr>
  </property>
  <property fmtid="{D5CDD505-2E9C-101B-9397-08002B2CF9AE}" pid="4" name="MSIP_Label_f0bc4404-d96b-4544-9544-a30b749faca9_Method">
    <vt:lpwstr>Standard</vt:lpwstr>
  </property>
  <property fmtid="{D5CDD505-2E9C-101B-9397-08002B2CF9AE}" pid="5" name="MSIP_Label_f0bc4404-d96b-4544-9544-a30b749faca9_Name">
    <vt:lpwstr>Internal</vt:lpwstr>
  </property>
  <property fmtid="{D5CDD505-2E9C-101B-9397-08002B2CF9AE}" pid="6" name="MSIP_Label_f0bc4404-d96b-4544-9544-a30b749faca9_SiteId">
    <vt:lpwstr>176bdcf0-2ce3-4610-962a-d59c1f5ce9f6</vt:lpwstr>
  </property>
  <property fmtid="{D5CDD505-2E9C-101B-9397-08002B2CF9AE}" pid="7" name="MSIP_Label_f0bc4404-d96b-4544-9544-a30b749faca9_ActionId">
    <vt:lpwstr>0c341e14-3d62-4d7c-9dc8-7cf3aaeff9bc</vt:lpwstr>
  </property>
  <property fmtid="{D5CDD505-2E9C-101B-9397-08002B2CF9AE}" pid="8" name="MSIP_Label_f0bc4404-d96b-4544-9544-a30b749faca9_ContentBits">
    <vt:lpwstr>0</vt:lpwstr>
  </property>
</Properties>
</file>